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8491D" w14:textId="549483CF" w:rsidR="00A27A22" w:rsidRDefault="00A27A22" w:rsidP="00F770C9">
      <w:pPr>
        <w:jc w:val="center"/>
        <w:rPr>
          <w:rFonts w:ascii="Calibri" w:hAnsi="Calibri" w:cs="Calibri"/>
          <w:b/>
          <w:bCs/>
          <w:color w:val="A02B93" w:themeColor="accent5"/>
          <w:sz w:val="28"/>
          <w:szCs w:val="28"/>
        </w:rPr>
      </w:pPr>
      <w:r w:rsidRPr="00F770C9">
        <w:rPr>
          <w:rFonts w:ascii="Calibri" w:hAnsi="Calibri" w:cs="Calibri"/>
          <w:b/>
          <w:bCs/>
          <w:color w:val="A02B93" w:themeColor="accent5"/>
          <w:sz w:val="28"/>
          <w:szCs w:val="28"/>
        </w:rPr>
        <w:t>CARE PrEP Field Report</w:t>
      </w:r>
    </w:p>
    <w:p w14:paraId="5034CF8C" w14:textId="5950FC40" w:rsidR="00D06E0E" w:rsidRPr="002D67E2" w:rsidRDefault="00D06E0E" w:rsidP="00F770C9">
      <w:pPr>
        <w:jc w:val="center"/>
        <w:rPr>
          <w:rFonts w:ascii="Calibri" w:hAnsi="Calibri" w:cs="Calibri"/>
          <w:color w:val="FF0000"/>
          <w:sz w:val="20"/>
          <w:szCs w:val="20"/>
        </w:rPr>
      </w:pPr>
      <w:r w:rsidRPr="002D67E2">
        <w:rPr>
          <w:rFonts w:ascii="Calibri" w:hAnsi="Calibri" w:cs="Calibri"/>
          <w:color w:val="FF0000"/>
          <w:sz w:val="20"/>
          <w:szCs w:val="20"/>
        </w:rPr>
        <w:t>(save file as: CARE</w:t>
      </w:r>
      <w:r w:rsidR="002D67E2">
        <w:rPr>
          <w:rFonts w:ascii="Calibri" w:hAnsi="Calibri" w:cs="Calibri"/>
          <w:color w:val="FF0000"/>
          <w:sz w:val="20"/>
          <w:szCs w:val="20"/>
        </w:rPr>
        <w:t>-</w:t>
      </w:r>
      <w:proofErr w:type="spellStart"/>
      <w:r w:rsidRPr="002D67E2">
        <w:rPr>
          <w:rFonts w:ascii="Calibri" w:hAnsi="Calibri" w:cs="Calibri"/>
          <w:color w:val="FF0000"/>
          <w:sz w:val="20"/>
          <w:szCs w:val="20"/>
        </w:rPr>
        <w:t>PrEPF</w:t>
      </w:r>
      <w:r w:rsidR="002D67E2">
        <w:rPr>
          <w:rFonts w:ascii="Calibri" w:hAnsi="Calibri" w:cs="Calibri"/>
          <w:color w:val="FF0000"/>
          <w:sz w:val="20"/>
          <w:szCs w:val="20"/>
        </w:rPr>
        <w:t>iel</w:t>
      </w:r>
      <w:r w:rsidRPr="002D67E2">
        <w:rPr>
          <w:rFonts w:ascii="Calibri" w:hAnsi="Calibri" w:cs="Calibri"/>
          <w:color w:val="FF0000"/>
          <w:sz w:val="20"/>
          <w:szCs w:val="20"/>
        </w:rPr>
        <w:t>dReport_sitename_</w:t>
      </w:r>
      <w:r w:rsidR="002D67E2" w:rsidRPr="002D67E2">
        <w:rPr>
          <w:rFonts w:ascii="Calibri" w:hAnsi="Calibri" w:cs="Calibri"/>
          <w:color w:val="FF0000"/>
          <w:sz w:val="20"/>
          <w:szCs w:val="20"/>
        </w:rPr>
        <w:t>YYYY_MM_DD</w:t>
      </w:r>
      <w:proofErr w:type="spellEnd"/>
      <w:r w:rsidR="002D67E2" w:rsidRPr="002D67E2">
        <w:rPr>
          <w:rFonts w:ascii="Calibri" w:hAnsi="Calibri" w:cs="Calibri"/>
          <w:color w:val="FF0000"/>
          <w:sz w:val="20"/>
          <w:szCs w:val="20"/>
        </w:rPr>
        <w:t>)</w:t>
      </w:r>
    </w:p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782"/>
        <w:gridCol w:w="6930"/>
      </w:tblGrid>
      <w:tr w:rsidR="00A27A22" w:rsidRPr="00F770C9" w14:paraId="7A8A6BC6" w14:textId="77777777" w:rsidTr="00F770C9">
        <w:trPr>
          <w:trHeight w:val="410"/>
        </w:trPr>
        <w:tc>
          <w:tcPr>
            <w:tcW w:w="2782" w:type="dxa"/>
            <w:shd w:val="clear" w:color="auto" w:fill="D9D9D9" w:themeFill="background1" w:themeFillShade="D9"/>
            <w:vAlign w:val="center"/>
            <w:hideMark/>
          </w:tcPr>
          <w:p w14:paraId="2BF77081" w14:textId="77777777" w:rsidR="00A27A22" w:rsidRPr="00F770C9" w:rsidRDefault="00A27A22" w:rsidP="00105EB5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770C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Dates covered by report:</w:t>
            </w:r>
          </w:p>
        </w:tc>
        <w:tc>
          <w:tcPr>
            <w:tcW w:w="6930" w:type="dxa"/>
            <w:shd w:val="clear" w:color="auto" w:fill="auto"/>
            <w:vAlign w:val="center"/>
            <w:hideMark/>
          </w:tcPr>
          <w:p w14:paraId="4EA3BCAF" w14:textId="77777777" w:rsidR="00A27A22" w:rsidRPr="00F770C9" w:rsidRDefault="00A27A22" w:rsidP="00105EB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27A22" w:rsidRPr="00F770C9" w14:paraId="11FC7A00" w14:textId="77777777" w:rsidTr="0074756A">
        <w:trPr>
          <w:trHeight w:val="255"/>
        </w:trPr>
        <w:tc>
          <w:tcPr>
            <w:tcW w:w="2782" w:type="dxa"/>
            <w:shd w:val="clear" w:color="auto" w:fill="D9D9D9" w:themeFill="background1" w:themeFillShade="D9"/>
            <w:vAlign w:val="center"/>
            <w:hideMark/>
          </w:tcPr>
          <w:p w14:paraId="2B5581D8" w14:textId="77777777" w:rsidR="00A27A22" w:rsidRPr="00F770C9" w:rsidRDefault="00A27A22" w:rsidP="00105EB5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770C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Submitted by: </w:t>
            </w:r>
          </w:p>
        </w:tc>
        <w:tc>
          <w:tcPr>
            <w:tcW w:w="6930" w:type="dxa"/>
            <w:shd w:val="clear" w:color="auto" w:fill="auto"/>
            <w:vAlign w:val="center"/>
            <w:hideMark/>
          </w:tcPr>
          <w:p w14:paraId="0A62F923" w14:textId="77777777" w:rsidR="00A27A22" w:rsidRPr="00F770C9" w:rsidRDefault="00A27A22" w:rsidP="00105EB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70C9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A27A22" w:rsidRPr="00F770C9" w14:paraId="75EF2A73" w14:textId="77777777" w:rsidTr="00F770C9">
        <w:trPr>
          <w:trHeight w:val="408"/>
        </w:trPr>
        <w:tc>
          <w:tcPr>
            <w:tcW w:w="2782" w:type="dxa"/>
            <w:shd w:val="clear" w:color="auto" w:fill="D9D9D9" w:themeFill="background1" w:themeFillShade="D9"/>
            <w:vAlign w:val="center"/>
            <w:hideMark/>
          </w:tcPr>
          <w:p w14:paraId="1DE11404" w14:textId="77777777" w:rsidR="00A27A22" w:rsidRPr="00F770C9" w:rsidRDefault="00A27A22" w:rsidP="00105EB5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F770C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Country and Site: </w:t>
            </w:r>
          </w:p>
        </w:tc>
        <w:tc>
          <w:tcPr>
            <w:tcW w:w="6930" w:type="dxa"/>
            <w:shd w:val="clear" w:color="auto" w:fill="auto"/>
            <w:vAlign w:val="center"/>
            <w:hideMark/>
          </w:tcPr>
          <w:p w14:paraId="5EC991E7" w14:textId="77777777" w:rsidR="00A27A22" w:rsidRPr="00F770C9" w:rsidRDefault="00A27A22" w:rsidP="00105EB5">
            <w:pPr>
              <w:spacing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D830CC6" w14:textId="77777777" w:rsidR="00A27A22" w:rsidRPr="009161B2" w:rsidRDefault="00A27A22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727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945"/>
        <w:gridCol w:w="1122"/>
        <w:gridCol w:w="823"/>
        <w:gridCol w:w="1946"/>
        <w:gridCol w:w="471"/>
        <w:gridCol w:w="1474"/>
        <w:gridCol w:w="1946"/>
      </w:tblGrid>
      <w:tr w:rsidR="00F770C9" w:rsidRPr="00F770C9" w14:paraId="367EDA21" w14:textId="77777777" w:rsidTr="00F770C9">
        <w:trPr>
          <w:trHeight w:val="282"/>
        </w:trPr>
        <w:tc>
          <w:tcPr>
            <w:tcW w:w="972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2367A829" w14:textId="76E73ED9" w:rsidR="00A27A22" w:rsidRPr="00F770C9" w:rsidRDefault="00A27A22" w:rsidP="00F770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Summary of Participant Status </w:t>
            </w:r>
          </w:p>
          <w:p w14:paraId="41A372FB" w14:textId="0F04F420" w:rsidR="00F770C9" w:rsidRPr="002B7858" w:rsidRDefault="00F770C9" w:rsidP="00F770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2B7858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Note: </w:t>
            </w:r>
            <w:r w:rsidR="002B7858" w:rsidRPr="002B7858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E</w:t>
            </w:r>
            <w:r w:rsidRPr="002B7858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nsure site Recruitment Tracker is up to date</w:t>
            </w:r>
          </w:p>
        </w:tc>
      </w:tr>
      <w:tr w:rsidR="00B91B16" w:rsidRPr="00F770C9" w14:paraId="544D57A1" w14:textId="77777777" w:rsidTr="009161B2">
        <w:trPr>
          <w:trHeight w:val="183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8D24BA" w14:textId="3ADDE4D2" w:rsidR="00A27A22" w:rsidRPr="00F770C9" w:rsidRDefault="009161B2" w:rsidP="00F770C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METRICS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E4159E" w14:textId="4BED8DF7" w:rsidR="00A27A22" w:rsidRPr="00F770C9" w:rsidRDefault="002B7858" w:rsidP="00A27A22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Since last reporting period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C6C3AB" w14:textId="72B7A093" w:rsidR="00A27A22" w:rsidRPr="00F770C9" w:rsidRDefault="002B7858" w:rsidP="00A27A22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Cumulative</w:t>
            </w:r>
          </w:p>
        </w:tc>
      </w:tr>
      <w:tr w:rsidR="00EB0585" w:rsidRPr="00F770C9" w14:paraId="1DFF206E" w14:textId="77777777" w:rsidTr="00F770C9">
        <w:trPr>
          <w:trHeight w:val="183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B68D5E" w14:textId="4A5DD86F" w:rsidR="00EB0585" w:rsidRPr="00F770C9" w:rsidRDefault="00EB0585" w:rsidP="00EB05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enrolled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1DD17" w14:textId="77777777" w:rsidR="002B7858" w:rsidRDefault="00EB0585" w:rsidP="00EB0585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Maternal:                 </w:t>
            </w:r>
          </w:p>
          <w:p w14:paraId="335A2E89" w14:textId="6B5C875D" w:rsidR="00EB0585" w:rsidRPr="00F770C9" w:rsidRDefault="00EB0585" w:rsidP="00EB0585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="002B7858"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5F02C" w14:textId="77777777" w:rsidR="002B7858" w:rsidRDefault="002B7858" w:rsidP="002B7858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Maternal:                 </w:t>
            </w:r>
          </w:p>
          <w:p w14:paraId="25B7FA04" w14:textId="7F5BC530" w:rsidR="00EB0585" w:rsidRPr="00F770C9" w:rsidRDefault="002B7858" w:rsidP="002B7858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Infant:</w:t>
            </w:r>
          </w:p>
        </w:tc>
      </w:tr>
      <w:tr w:rsidR="002B7858" w:rsidRPr="00F770C9" w14:paraId="61E11202" w14:textId="77777777" w:rsidTr="002B7858">
        <w:trPr>
          <w:trHeight w:val="183"/>
        </w:trPr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BF46E3" w14:textId="77777777" w:rsidR="002B7858" w:rsidRPr="00F770C9" w:rsidRDefault="002B7858" w:rsidP="00EB05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Number maternal screened </w:t>
            </w:r>
          </w:p>
          <w:p w14:paraId="1F2DEBA2" w14:textId="4DBF8DA4" w:rsidR="002B7858" w:rsidRPr="00F770C9" w:rsidRDefault="002B7858" w:rsidP="00EB05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(</w:t>
            </w:r>
            <w:r w:rsidR="0074756A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 xml:space="preserve">i.e. </w:t>
            </w:r>
            <w:r w:rsidRPr="00F770C9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 xml:space="preserve">consent </w:t>
            </w:r>
            <w:proofErr w:type="gramStart"/>
            <w:r w:rsidRPr="00F770C9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obtained)</w:t>
            </w:r>
            <w:r w:rsidRPr="00F770C9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  </w:t>
            </w:r>
            <w:proofErr w:type="gramEnd"/>
            <w:r w:rsidRPr="00F770C9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AA9AE" w14:textId="77777777" w:rsidR="002B7858" w:rsidRPr="00F770C9" w:rsidRDefault="002B7858" w:rsidP="00EB0585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5378E" w14:textId="7C778448" w:rsidR="002B7858" w:rsidRPr="00F770C9" w:rsidRDefault="002B7858" w:rsidP="00EB0585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7A7340" w:rsidRPr="00F770C9" w14:paraId="4A11367F" w14:textId="77777777" w:rsidTr="00F770C9">
        <w:trPr>
          <w:trHeight w:val="183"/>
        </w:trPr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DE45A0" w14:textId="79587295" w:rsidR="00EB0585" w:rsidRPr="00F770C9" w:rsidRDefault="00EB0585" w:rsidP="00EB05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Cumulative number exited</w:t>
            </w:r>
          </w:p>
          <w:p w14:paraId="5C13D947" w14:textId="1618DF63" w:rsidR="00EB0585" w:rsidRPr="00F770C9" w:rsidRDefault="00EB0585" w:rsidP="00EB05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 xml:space="preserve">(scheduled exit, withdrew, </w:t>
            </w:r>
            <w:proofErr w:type="gramStart"/>
            <w:r w:rsidRPr="00F770C9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</w:rPr>
              <w:t>deceased)</w:t>
            </w:r>
            <w:r w:rsidRPr="00F770C9">
              <w:rPr>
                <w:rFonts w:ascii="Calibri" w:eastAsia="Times New Roman" w:hAnsi="Calibri" w:cs="Calibri"/>
                <w:b/>
                <w:bCs/>
              </w:rPr>
              <w:t xml:space="preserve">   </w:t>
            </w:r>
            <w:proofErr w:type="gramEnd"/>
            <w:r w:rsidRPr="00F770C9">
              <w:rPr>
                <w:rFonts w:ascii="Calibri" w:eastAsia="Times New Roman" w:hAnsi="Calibri" w:cs="Calibri"/>
                <w:b/>
                <w:bCs/>
              </w:rPr>
              <w:t xml:space="preserve">               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311D3" w14:textId="77777777" w:rsidR="002B7858" w:rsidRDefault="00EB0585" w:rsidP="00EB0585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Maternal:                              </w:t>
            </w:r>
          </w:p>
          <w:p w14:paraId="038C5B00" w14:textId="52987A92" w:rsidR="00EB0585" w:rsidRPr="00F770C9" w:rsidRDefault="00EB0585" w:rsidP="00EB0585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="002B7858"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Infant: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A6644" w14:textId="77777777" w:rsidR="002B7858" w:rsidRDefault="002B7858" w:rsidP="002B7858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Maternal:                 </w:t>
            </w:r>
          </w:p>
          <w:p w14:paraId="0083599B" w14:textId="0E420118" w:rsidR="00EB0585" w:rsidRPr="00F770C9" w:rsidRDefault="002B7858" w:rsidP="002B7858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Infant:</w:t>
            </w:r>
          </w:p>
        </w:tc>
      </w:tr>
      <w:tr w:rsidR="00911202" w:rsidRPr="00F770C9" w14:paraId="1533C793" w14:textId="77777777" w:rsidTr="00D522ED">
        <w:trPr>
          <w:trHeight w:val="183"/>
        </w:trPr>
        <w:tc>
          <w:tcPr>
            <w:tcW w:w="972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2D2D68" w14:textId="7A04C111" w:rsidR="00911202" w:rsidRPr="00F770C9" w:rsidRDefault="00911202" w:rsidP="00EB0585">
            <w:pPr>
              <w:spacing w:after="0" w:line="240" w:lineRule="auto"/>
              <w:ind w:left="22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Number of events reported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since last reporting period</w:t>
            </w:r>
          </w:p>
        </w:tc>
      </w:tr>
      <w:tr w:rsidR="00EE6E52" w:rsidRPr="00F770C9" w14:paraId="7B9E152C" w14:textId="77777777" w:rsidTr="00852B1E">
        <w:trPr>
          <w:trHeight w:val="183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3C54F5" w14:textId="01A33C66" w:rsidR="00EE6E52" w:rsidRPr="00F770C9" w:rsidRDefault="00EE6E52" w:rsidP="00852B1E">
            <w:pPr>
              <w:spacing w:after="0" w:line="240" w:lineRule="auto"/>
              <w:ind w:left="2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Pregnancy Outcomes: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4C2260" w14:textId="75374BAE" w:rsidR="00EE6E52" w:rsidRPr="00F770C9" w:rsidRDefault="00EE6E52" w:rsidP="00852B1E">
            <w:pPr>
              <w:spacing w:after="0" w:line="240" w:lineRule="auto"/>
              <w:ind w:left="2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Protocol Deviations</w:t>
            </w: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CFB25C" w14:textId="23B1271E" w:rsidR="00EE6E52" w:rsidRPr="00F770C9" w:rsidRDefault="00EE6E52" w:rsidP="00852B1E">
            <w:pPr>
              <w:spacing w:after="0" w:line="240" w:lineRule="auto"/>
              <w:ind w:left="2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</w:t>
            </w:r>
            <w:r w:rsidR="00F36A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ocial </w:t>
            </w: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H</w:t>
            </w:r>
            <w:r w:rsidR="00F36AC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arm</w:t>
            </w: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FA6C6E" w14:textId="11FB4016" w:rsidR="00EE6E52" w:rsidRPr="00F770C9" w:rsidRDefault="00EE6E52" w:rsidP="00852B1E">
            <w:pPr>
              <w:spacing w:after="0" w:line="240" w:lineRule="auto"/>
              <w:ind w:left="2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SAEs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CD7214" w14:textId="6ED64E60" w:rsidR="00EE6E52" w:rsidRPr="00F770C9" w:rsidRDefault="00EE6E52" w:rsidP="00852B1E">
            <w:pPr>
              <w:spacing w:after="0" w:line="240" w:lineRule="auto"/>
              <w:ind w:left="2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Congenital Anomalies:</w:t>
            </w:r>
          </w:p>
        </w:tc>
      </w:tr>
      <w:tr w:rsidR="00F36ACA" w:rsidRPr="00F770C9" w14:paraId="2736B5E9" w14:textId="77777777" w:rsidTr="00852B1E">
        <w:trPr>
          <w:trHeight w:val="183"/>
        </w:trPr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EC2EBF" w14:textId="77777777" w:rsidR="00F36ACA" w:rsidRDefault="00F36ACA" w:rsidP="00852B1E">
            <w:pPr>
              <w:spacing w:after="0" w:line="240" w:lineRule="auto"/>
              <w:ind w:left="2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CA3F09" w14:textId="77777777" w:rsidR="00F36ACA" w:rsidRDefault="00F36ACA" w:rsidP="00852B1E">
            <w:pPr>
              <w:spacing w:after="0" w:line="240" w:lineRule="auto"/>
              <w:ind w:left="2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11A74" w14:textId="77777777" w:rsidR="00F36ACA" w:rsidRPr="00F770C9" w:rsidRDefault="00F36ACA" w:rsidP="00852B1E">
            <w:pPr>
              <w:spacing w:after="0" w:line="240" w:lineRule="auto"/>
              <w:ind w:left="2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C0BA58" w14:textId="77777777" w:rsidR="00F36ACA" w:rsidRDefault="00F36ACA" w:rsidP="00852B1E">
            <w:pPr>
              <w:spacing w:after="0" w:line="240" w:lineRule="auto"/>
              <w:ind w:left="2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B99284" w14:textId="77777777" w:rsidR="00F36ACA" w:rsidRDefault="00F36ACA" w:rsidP="00852B1E">
            <w:pPr>
              <w:spacing w:after="0" w:line="240" w:lineRule="auto"/>
              <w:ind w:left="22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30F4BA9B" w14:textId="77777777" w:rsidR="00A27A22" w:rsidRPr="00F770C9" w:rsidRDefault="00A27A22" w:rsidP="00A27A22">
      <w:pPr>
        <w:spacing w:after="0"/>
        <w:rPr>
          <w:rFonts w:ascii="Calibri" w:hAnsi="Calibri" w:cs="Calibri"/>
          <w:b/>
          <w:bCs/>
          <w:color w:val="7030A0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7"/>
      </w:tblGrid>
      <w:tr w:rsidR="00F76E0A" w:rsidRPr="00F770C9" w14:paraId="6B05721F" w14:textId="77777777" w:rsidTr="00F770C9">
        <w:trPr>
          <w:trHeight w:val="420"/>
        </w:trPr>
        <w:tc>
          <w:tcPr>
            <w:tcW w:w="9727" w:type="dxa"/>
            <w:shd w:val="clear" w:color="auto" w:fill="A6A6A6" w:themeFill="background1" w:themeFillShade="A6"/>
            <w:vAlign w:val="center"/>
          </w:tcPr>
          <w:p w14:paraId="06183DBF" w14:textId="07C68CAE" w:rsidR="00F76E0A" w:rsidRPr="00F770C9" w:rsidRDefault="00F76E0A" w:rsidP="00105EB5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Progress Notes</w:t>
            </w:r>
          </w:p>
        </w:tc>
      </w:tr>
      <w:tr w:rsidR="00F770C9" w:rsidRPr="00F770C9" w14:paraId="26FEA19A" w14:textId="77777777" w:rsidTr="00F76E0A">
        <w:trPr>
          <w:trHeight w:val="420"/>
        </w:trPr>
        <w:tc>
          <w:tcPr>
            <w:tcW w:w="9727" w:type="dxa"/>
            <w:shd w:val="clear" w:color="auto" w:fill="D9D9D9" w:themeFill="background1" w:themeFillShade="D9"/>
            <w:vAlign w:val="center"/>
          </w:tcPr>
          <w:p w14:paraId="2E7F9B14" w14:textId="66ED9E1C" w:rsidR="000B095C" w:rsidRPr="00F770C9" w:rsidRDefault="000B095C" w:rsidP="00ED0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Accrual </w:t>
            </w:r>
          </w:p>
          <w:p w14:paraId="706D2A5A" w14:textId="795D76D1" w:rsidR="000B095C" w:rsidRPr="00F770C9" w:rsidRDefault="000B095C" w:rsidP="00ED0B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Describe recruitment efforts including progress with referrals from CATALYST, pre-screening, and consent. Indicate any issues related to recruitment including any trends, challenges, reasons referred participants do not proceed to enroll, issues with eligibility determination. </w:t>
            </w:r>
          </w:p>
        </w:tc>
      </w:tr>
      <w:tr w:rsidR="00F770C9" w:rsidRPr="00F770C9" w14:paraId="2B5879BF" w14:textId="77777777" w:rsidTr="00F770C9">
        <w:trPr>
          <w:trHeight w:val="42"/>
        </w:trPr>
        <w:tc>
          <w:tcPr>
            <w:tcW w:w="9727" w:type="dxa"/>
            <w:shd w:val="clear" w:color="auto" w:fill="auto"/>
          </w:tcPr>
          <w:p w14:paraId="648FA6EB" w14:textId="77777777" w:rsidR="00F770C9" w:rsidRDefault="00F770C9" w:rsidP="00ED0B52">
            <w:pPr>
              <w:tabs>
                <w:tab w:val="left" w:pos="7150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17FC34A0" w14:textId="77777777" w:rsidR="00F770C9" w:rsidRDefault="00F770C9" w:rsidP="00ED0B52">
            <w:pPr>
              <w:tabs>
                <w:tab w:val="left" w:pos="7150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F70C5C7" w14:textId="77777777" w:rsidR="00ED0B52" w:rsidRDefault="00ED0B52" w:rsidP="00ED0B52">
            <w:pPr>
              <w:tabs>
                <w:tab w:val="left" w:pos="7150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BBD61A9" w14:textId="5F708FF4" w:rsidR="00ED0B52" w:rsidRPr="00F770C9" w:rsidRDefault="00ED0B52" w:rsidP="00ED0B52">
            <w:pPr>
              <w:tabs>
                <w:tab w:val="left" w:pos="7150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770C9" w:rsidRPr="00F770C9" w14:paraId="1B7F8FAA" w14:textId="77777777" w:rsidTr="00F76E0A">
        <w:trPr>
          <w:trHeight w:val="420"/>
        </w:trPr>
        <w:tc>
          <w:tcPr>
            <w:tcW w:w="9727" w:type="dxa"/>
            <w:shd w:val="clear" w:color="auto" w:fill="D9D9D9" w:themeFill="background1" w:themeFillShade="D9"/>
            <w:vAlign w:val="center"/>
          </w:tcPr>
          <w:p w14:paraId="05C08555" w14:textId="2078D983" w:rsidR="00A27A22" w:rsidRPr="00F770C9" w:rsidRDefault="000B095C" w:rsidP="00ED0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Study Retention</w:t>
            </w:r>
          </w:p>
          <w:p w14:paraId="45C7C28E" w14:textId="3C5C6285" w:rsidR="00A27A22" w:rsidRPr="00F770C9" w:rsidRDefault="00A27A22" w:rsidP="00ED0B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Describe any issues related </w:t>
            </w:r>
            <w:r w:rsidR="00ED0B52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to </w:t>
            </w:r>
            <w:r w:rsidRPr="00F770C9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retention</w:t>
            </w:r>
            <w:r w:rsidR="000B095C" w:rsidRPr="00F770C9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 such as reasons for missed visits, participants that have been lost to follow-up, visits done outside of the visit window, etc.</w:t>
            </w:r>
          </w:p>
        </w:tc>
      </w:tr>
      <w:tr w:rsidR="00F770C9" w:rsidRPr="00F770C9" w14:paraId="56035862" w14:textId="77777777" w:rsidTr="00F770C9">
        <w:trPr>
          <w:trHeight w:val="42"/>
        </w:trPr>
        <w:tc>
          <w:tcPr>
            <w:tcW w:w="9727" w:type="dxa"/>
            <w:shd w:val="clear" w:color="auto" w:fill="auto"/>
          </w:tcPr>
          <w:p w14:paraId="203F2E4C" w14:textId="77777777" w:rsidR="00F770C9" w:rsidRDefault="00F770C9" w:rsidP="00ED0B52">
            <w:pPr>
              <w:tabs>
                <w:tab w:val="left" w:pos="7150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2CFBEB5D" w14:textId="77777777" w:rsidR="00ED0B52" w:rsidRDefault="00ED0B52" w:rsidP="00ED0B52">
            <w:pPr>
              <w:tabs>
                <w:tab w:val="left" w:pos="7150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3CB2F0F0" w14:textId="77777777" w:rsidR="00ED0B52" w:rsidRDefault="00ED0B52" w:rsidP="00ED0B52">
            <w:pPr>
              <w:tabs>
                <w:tab w:val="left" w:pos="7150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2F0E6347" w14:textId="417B9293" w:rsidR="00A27A22" w:rsidRPr="00F770C9" w:rsidRDefault="00A27A22" w:rsidP="00ED0B52">
            <w:pPr>
              <w:tabs>
                <w:tab w:val="left" w:pos="7150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sz w:val="18"/>
                <w:szCs w:val="18"/>
              </w:rPr>
              <w:tab/>
            </w:r>
          </w:p>
        </w:tc>
      </w:tr>
      <w:tr w:rsidR="00F770C9" w:rsidRPr="00F770C9" w14:paraId="77315E77" w14:textId="77777777" w:rsidTr="00F76E0A">
        <w:trPr>
          <w:trHeight w:val="42"/>
        </w:trPr>
        <w:tc>
          <w:tcPr>
            <w:tcW w:w="9727" w:type="dxa"/>
            <w:shd w:val="clear" w:color="auto" w:fill="D9D9D9" w:themeFill="background1" w:themeFillShade="D9"/>
          </w:tcPr>
          <w:p w14:paraId="53790F86" w14:textId="36CF520F" w:rsidR="000B095C" w:rsidRPr="00F770C9" w:rsidRDefault="000B095C" w:rsidP="00ED0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Study Operations/Data Collection</w:t>
            </w:r>
          </w:p>
          <w:p w14:paraId="66557333" w14:textId="7CFF9385" w:rsidR="000B095C" w:rsidRPr="00ED0B52" w:rsidRDefault="000B095C" w:rsidP="00ED0B5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ED0B52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 xml:space="preserve">Describe any issues related study operations including conduct of study procedures, data entry into REDCap, medical record abstraction, participant tracking, community/stakeholder concerns, etc. </w:t>
            </w:r>
          </w:p>
        </w:tc>
      </w:tr>
      <w:tr w:rsidR="00F770C9" w:rsidRPr="00F770C9" w14:paraId="257DF6DA" w14:textId="77777777" w:rsidTr="00F770C9">
        <w:trPr>
          <w:trHeight w:val="42"/>
        </w:trPr>
        <w:tc>
          <w:tcPr>
            <w:tcW w:w="9727" w:type="dxa"/>
            <w:shd w:val="clear" w:color="auto" w:fill="auto"/>
          </w:tcPr>
          <w:p w14:paraId="6B810549" w14:textId="77777777" w:rsidR="00F770C9" w:rsidRDefault="00F770C9" w:rsidP="00ED0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14:paraId="0C25763F" w14:textId="77777777" w:rsidR="00ED0B52" w:rsidRDefault="00ED0B52" w:rsidP="00ED0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14:paraId="46A1BC79" w14:textId="77777777" w:rsidR="00ED0B52" w:rsidRDefault="00ED0B52" w:rsidP="00ED0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14:paraId="5B09E408" w14:textId="77777777" w:rsidR="00F770C9" w:rsidRPr="00F770C9" w:rsidRDefault="00F770C9" w:rsidP="00ED0B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</w:tr>
      <w:tr w:rsidR="00F770C9" w:rsidRPr="00F770C9" w14:paraId="29EC12E4" w14:textId="77777777" w:rsidTr="00F76E0A">
        <w:trPr>
          <w:trHeight w:val="615"/>
        </w:trPr>
        <w:tc>
          <w:tcPr>
            <w:tcW w:w="9727" w:type="dxa"/>
            <w:shd w:val="clear" w:color="auto" w:fill="D9D9D9" w:themeFill="background1" w:themeFillShade="D9"/>
          </w:tcPr>
          <w:p w14:paraId="52C9E91B" w14:textId="77777777" w:rsidR="00ED0B52" w:rsidRDefault="000B095C" w:rsidP="00ED0B52">
            <w:pPr>
              <w:spacing w:after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F770C9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Study Communications</w:t>
            </w:r>
          </w:p>
          <w:p w14:paraId="07F700F3" w14:textId="27009D02" w:rsidR="000B095C" w:rsidRPr="00F770C9" w:rsidRDefault="000B095C" w:rsidP="00ED0B52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ED0B52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Describe any stakeholder engagement, sensitization with health care providers/facilities, community outreach, etc.</w:t>
            </w:r>
          </w:p>
        </w:tc>
      </w:tr>
      <w:tr w:rsidR="00F770C9" w:rsidRPr="00F770C9" w14:paraId="325A662E" w14:textId="77777777" w:rsidTr="00F770C9">
        <w:trPr>
          <w:trHeight w:val="42"/>
        </w:trPr>
        <w:tc>
          <w:tcPr>
            <w:tcW w:w="9727" w:type="dxa"/>
            <w:shd w:val="clear" w:color="auto" w:fill="auto"/>
          </w:tcPr>
          <w:p w14:paraId="65ADB462" w14:textId="77777777" w:rsidR="00F770C9" w:rsidRDefault="00F770C9" w:rsidP="00ED0B52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98C3E5B" w14:textId="77777777" w:rsidR="00ED0B52" w:rsidRDefault="00ED0B52" w:rsidP="00ED0B52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21CD6D31" w14:textId="77777777" w:rsidR="00ED0B52" w:rsidRDefault="00ED0B52" w:rsidP="00ED0B52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73BC12D4" w14:textId="77777777" w:rsidR="00ED0B52" w:rsidRDefault="00ED0B52" w:rsidP="00ED0B52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597D2DFF" w14:textId="77777777" w:rsidR="00F770C9" w:rsidRPr="00F770C9" w:rsidRDefault="00F770C9" w:rsidP="00ED0B52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14:paraId="6145EADE" w14:textId="77777777" w:rsidR="00F770C9" w:rsidRPr="00F770C9" w:rsidRDefault="00F770C9" w:rsidP="009161B2">
      <w:pPr>
        <w:rPr>
          <w:rFonts w:ascii="Calibri" w:hAnsi="Calibri" w:cs="Calibri"/>
          <w:b/>
          <w:bCs/>
          <w:color w:val="7030A0"/>
          <w:sz w:val="28"/>
          <w:szCs w:val="28"/>
        </w:rPr>
      </w:pPr>
    </w:p>
    <w:sectPr w:rsidR="00F770C9" w:rsidRPr="00F770C9" w:rsidSect="000B09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FB326" w14:textId="77777777" w:rsidR="00C11504" w:rsidRDefault="00C11504" w:rsidP="00F770C9">
      <w:pPr>
        <w:spacing w:after="0" w:line="240" w:lineRule="auto"/>
      </w:pPr>
      <w:r>
        <w:separator/>
      </w:r>
    </w:p>
  </w:endnote>
  <w:endnote w:type="continuationSeparator" w:id="0">
    <w:p w14:paraId="059528C2" w14:textId="77777777" w:rsidR="00C11504" w:rsidRDefault="00C11504" w:rsidP="00F770C9">
      <w:pPr>
        <w:spacing w:after="0" w:line="240" w:lineRule="auto"/>
      </w:pPr>
      <w:r>
        <w:continuationSeparator/>
      </w:r>
    </w:p>
  </w:endnote>
  <w:endnote w:type="continuationNotice" w:id="1">
    <w:p w14:paraId="0499A2D1" w14:textId="77777777" w:rsidR="00C11504" w:rsidRDefault="00C11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7E455" w14:textId="77777777" w:rsidR="00696D0D" w:rsidRDefault="00696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27FCD" w14:textId="6CDBCAC9" w:rsidR="00F770C9" w:rsidRPr="00696D0D" w:rsidRDefault="00F770C9">
    <w:pPr>
      <w:pStyle w:val="Footer"/>
      <w:rPr>
        <w:rFonts w:ascii="Calibri" w:hAnsi="Calibri" w:cs="Calibri"/>
        <w:sz w:val="20"/>
        <w:szCs w:val="20"/>
      </w:rPr>
    </w:pPr>
    <w:r w:rsidRPr="00696D0D">
      <w:rPr>
        <w:rFonts w:ascii="Calibri" w:hAnsi="Calibri" w:cs="Calibri"/>
        <w:sz w:val="20"/>
        <w:szCs w:val="20"/>
      </w:rPr>
      <w:t>CARE PrEP Field Report</w:t>
    </w:r>
    <w:r w:rsidRPr="00696D0D">
      <w:rPr>
        <w:rFonts w:ascii="Calibri" w:hAnsi="Calibri" w:cs="Calibri"/>
        <w:sz w:val="20"/>
        <w:szCs w:val="20"/>
      </w:rPr>
      <w:tab/>
    </w:r>
    <w:r w:rsidRPr="00696D0D">
      <w:rPr>
        <w:rFonts w:ascii="Calibri" w:hAnsi="Calibri" w:cs="Calibri"/>
        <w:sz w:val="20"/>
        <w:szCs w:val="20"/>
      </w:rPr>
      <w:tab/>
    </w:r>
    <w:sdt>
      <w:sdtPr>
        <w:rPr>
          <w:rFonts w:ascii="Calibri" w:hAnsi="Calibri" w:cs="Calibri"/>
          <w:sz w:val="20"/>
          <w:szCs w:val="20"/>
        </w:rPr>
        <w:id w:val="-9250261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696D0D">
              <w:rPr>
                <w:rFonts w:ascii="Calibri" w:hAnsi="Calibri" w:cs="Calibri"/>
                <w:sz w:val="20"/>
                <w:szCs w:val="20"/>
              </w:rPr>
              <w:t xml:space="preserve">Page </w:t>
            </w:r>
            <w:r w:rsidRPr="00696D0D">
              <w:rPr>
                <w:rFonts w:ascii="Calibri" w:hAnsi="Calibri" w:cs="Calibri"/>
                <w:b/>
                <w:bCs/>
              </w:rPr>
              <w:fldChar w:fldCharType="begin"/>
            </w:r>
            <w:r w:rsidRPr="00696D0D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PAGE </w:instrText>
            </w:r>
            <w:r w:rsidRPr="00696D0D">
              <w:rPr>
                <w:rFonts w:ascii="Calibri" w:hAnsi="Calibri" w:cs="Calibri"/>
                <w:b/>
                <w:bCs/>
              </w:rPr>
              <w:fldChar w:fldCharType="separate"/>
            </w:r>
            <w:r w:rsidRPr="00696D0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2</w:t>
            </w:r>
            <w:r w:rsidRPr="00696D0D">
              <w:rPr>
                <w:rFonts w:ascii="Calibri" w:hAnsi="Calibri" w:cs="Calibri"/>
                <w:b/>
                <w:bCs/>
              </w:rPr>
              <w:fldChar w:fldCharType="end"/>
            </w:r>
            <w:r w:rsidRPr="00696D0D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r w:rsidRPr="00696D0D">
              <w:rPr>
                <w:rFonts w:ascii="Calibri" w:hAnsi="Calibri" w:cs="Calibri"/>
                <w:b/>
                <w:bCs/>
              </w:rPr>
              <w:fldChar w:fldCharType="begin"/>
            </w:r>
            <w:r w:rsidRPr="00696D0D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NUMPAGES  </w:instrText>
            </w:r>
            <w:r w:rsidRPr="00696D0D">
              <w:rPr>
                <w:rFonts w:ascii="Calibri" w:hAnsi="Calibri" w:cs="Calibri"/>
                <w:b/>
                <w:bCs/>
              </w:rPr>
              <w:fldChar w:fldCharType="separate"/>
            </w:r>
            <w:r w:rsidRPr="00696D0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2</w:t>
            </w:r>
            <w:r w:rsidRPr="00696D0D">
              <w:rPr>
                <w:rFonts w:ascii="Calibri" w:hAnsi="Calibri" w:cs="Calibri"/>
                <w:b/>
                <w:bCs/>
              </w:rPr>
              <w:fldChar w:fldCharType="end"/>
            </w:r>
          </w:sdtContent>
        </w:sdt>
      </w:sdtContent>
    </w:sdt>
  </w:p>
  <w:p w14:paraId="3F52D393" w14:textId="3D565EF2" w:rsidR="00696D0D" w:rsidRPr="00696D0D" w:rsidRDefault="00696D0D">
    <w:pPr>
      <w:pStyle w:val="Footer"/>
      <w:rPr>
        <w:rFonts w:ascii="Calibri" w:hAnsi="Calibri" w:cs="Calibri"/>
        <w:color w:val="FF0000"/>
        <w:sz w:val="20"/>
        <w:szCs w:val="20"/>
      </w:rPr>
    </w:pPr>
    <w:r w:rsidRPr="00696D0D">
      <w:rPr>
        <w:rFonts w:ascii="Calibri" w:hAnsi="Calibri" w:cs="Calibri"/>
        <w:color w:val="FF0000"/>
        <w:sz w:val="20"/>
        <w:szCs w:val="20"/>
      </w:rPr>
      <w:t>SAMPLE, V1.0-30SEP24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E631" w14:textId="77777777" w:rsidR="00696D0D" w:rsidRDefault="00696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B063" w14:textId="77777777" w:rsidR="00C11504" w:rsidRDefault="00C11504" w:rsidP="00F770C9">
      <w:pPr>
        <w:spacing w:after="0" w:line="240" w:lineRule="auto"/>
      </w:pPr>
      <w:r>
        <w:separator/>
      </w:r>
    </w:p>
  </w:footnote>
  <w:footnote w:type="continuationSeparator" w:id="0">
    <w:p w14:paraId="4B6ECCEA" w14:textId="77777777" w:rsidR="00C11504" w:rsidRDefault="00C11504" w:rsidP="00F770C9">
      <w:pPr>
        <w:spacing w:after="0" w:line="240" w:lineRule="auto"/>
      </w:pPr>
      <w:r>
        <w:continuationSeparator/>
      </w:r>
    </w:p>
  </w:footnote>
  <w:footnote w:type="continuationNotice" w:id="1">
    <w:p w14:paraId="56527D51" w14:textId="77777777" w:rsidR="00C11504" w:rsidRDefault="00C11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83633" w14:textId="77777777" w:rsidR="00696D0D" w:rsidRDefault="00696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30B7C" w14:textId="77777777" w:rsidR="00696D0D" w:rsidRDefault="00696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96C26" w14:textId="77777777" w:rsidR="00696D0D" w:rsidRDefault="0069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22"/>
    <w:rsid w:val="00042F60"/>
    <w:rsid w:val="000B095C"/>
    <w:rsid w:val="00214C5A"/>
    <w:rsid w:val="002B7858"/>
    <w:rsid w:val="002D67E2"/>
    <w:rsid w:val="002E51F4"/>
    <w:rsid w:val="004B5B2D"/>
    <w:rsid w:val="004F62AB"/>
    <w:rsid w:val="00585FB2"/>
    <w:rsid w:val="00596E82"/>
    <w:rsid w:val="00624EF2"/>
    <w:rsid w:val="0067448B"/>
    <w:rsid w:val="00696D0D"/>
    <w:rsid w:val="006F2382"/>
    <w:rsid w:val="0074756A"/>
    <w:rsid w:val="00747AE7"/>
    <w:rsid w:val="007A7340"/>
    <w:rsid w:val="007B4A36"/>
    <w:rsid w:val="00845076"/>
    <w:rsid w:val="00852B1E"/>
    <w:rsid w:val="00911202"/>
    <w:rsid w:val="009161B2"/>
    <w:rsid w:val="009516F0"/>
    <w:rsid w:val="00A27A22"/>
    <w:rsid w:val="00B91B16"/>
    <w:rsid w:val="00C11504"/>
    <w:rsid w:val="00CC5916"/>
    <w:rsid w:val="00D06E0E"/>
    <w:rsid w:val="00EB0585"/>
    <w:rsid w:val="00ED0B52"/>
    <w:rsid w:val="00EE6E52"/>
    <w:rsid w:val="00F36ACA"/>
    <w:rsid w:val="00F76E0A"/>
    <w:rsid w:val="00F770C9"/>
    <w:rsid w:val="00FB44B0"/>
    <w:rsid w:val="00FD207C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926F"/>
  <w15:chartTrackingRefBased/>
  <w15:docId w15:val="{ED79F1F4-EB43-4955-A889-C7B9D168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A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A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A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A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A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A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A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A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A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A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A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A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A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A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A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A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A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A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A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A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A2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2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7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0C9"/>
  </w:style>
  <w:style w:type="paragraph" w:styleId="Footer">
    <w:name w:val="footer"/>
    <w:basedOn w:val="Normal"/>
    <w:link w:val="FooterChar"/>
    <w:uiPriority w:val="99"/>
    <w:unhideWhenUsed/>
    <w:rsid w:val="00F77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7CE1343AB294BA30A4536924D49E6" ma:contentTypeVersion="8" ma:contentTypeDescription="Create a new document." ma:contentTypeScope="" ma:versionID="47281cd87777d73fdff07fb04bd87a99">
  <xsd:schema xmlns:xsd="http://www.w3.org/2001/XMLSchema" xmlns:xs="http://www.w3.org/2001/XMLSchema" xmlns:p="http://schemas.microsoft.com/office/2006/metadata/properties" xmlns:ns2="d64422a6-0723-41bb-b6f9-8bc1efa0b135" targetNamespace="http://schemas.microsoft.com/office/2006/metadata/properties" ma:root="true" ma:fieldsID="249b7c2a006a5e6236e147d5fdfba078" ns2:_="">
    <xsd:import namespace="d64422a6-0723-41bb-b6f9-8bc1efa0b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422a6-0723-41bb-b6f9-8bc1efa0b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1FABD-888F-44E3-9590-98AA0E22126D}"/>
</file>

<file path=customXml/itemProps2.xml><?xml version="1.0" encoding="utf-8"?>
<ds:datastoreItem xmlns:ds="http://schemas.openxmlformats.org/officeDocument/2006/customXml" ds:itemID="{E80BD224-F012-4F17-8C75-4F583DCC54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94F40-4584-464C-B7B2-F59D30DAD9D9}">
  <ds:schemaRefs>
    <ds:schemaRef ds:uri="http://schemas.microsoft.com/office/2006/metadata/properties"/>
    <ds:schemaRef ds:uri="http://schemas.microsoft.com/office/infopath/2007/PartnerControls"/>
    <ds:schemaRef ds:uri="d35616bd-f3ab-4ee4-8f55-73cb5167d911"/>
    <ds:schemaRef ds:uri="1865d82a-bf83-4eaa-817a-e97c662b7d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McClure</dc:creator>
  <cp:keywords/>
  <dc:description/>
  <cp:lastModifiedBy>Tara McClure</cp:lastModifiedBy>
  <cp:revision>23</cp:revision>
  <dcterms:created xsi:type="dcterms:W3CDTF">2024-09-25T17:17:00Z</dcterms:created>
  <dcterms:modified xsi:type="dcterms:W3CDTF">2024-09-30T16:30:00Z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0x0101001167CE1343AB294BA30A4536924D49E6</vt:lpwstr>
  </property>
  <property fmtid="{D5CDD505-2E9C-101B-9397-08002B2CF9AE}" pid="3" name="MediaServiceImageTags">
    <vt:lpwstr/>
  </property>
</Properties>
</file>